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附件3</w:t>
      </w:r>
    </w:p>
    <w:p>
      <w:pPr>
        <w:tabs>
          <w:tab w:val="left" w:pos="2977"/>
        </w:tabs>
        <w:spacing w:line="400" w:lineRule="exact"/>
        <w:ind w:left="-708" w:leftChars="-337" w:right="-624" w:rightChars="-297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</w:t>
      </w:r>
      <w:r>
        <w:rPr>
          <w:rFonts w:hint="eastAsia" w:ascii="宋体" w:hAnsi="宋体" w:eastAsia="宋体"/>
          <w:b/>
          <w:sz w:val="36"/>
          <w:szCs w:val="36"/>
        </w:rPr>
        <w:t>2022</w:t>
      </w:r>
      <w:r>
        <w:rPr>
          <w:rFonts w:hint="eastAsia"/>
          <w:b/>
          <w:sz w:val="36"/>
          <w:szCs w:val="36"/>
        </w:rPr>
        <w:t>年度卫生系列高级职称评审简表</w:t>
      </w:r>
    </w:p>
    <w:p>
      <w:pPr>
        <w:tabs>
          <w:tab w:val="left" w:pos="2977"/>
        </w:tabs>
        <w:spacing w:line="400" w:lineRule="exact"/>
        <w:ind w:left="-708" w:leftChars="-337" w:right="-624" w:rightChars="-297"/>
        <w:jc w:val="center"/>
        <w:rPr>
          <w:b/>
          <w:sz w:val="36"/>
          <w:szCs w:val="36"/>
        </w:rPr>
      </w:pPr>
    </w:p>
    <w:p>
      <w:pPr>
        <w:tabs>
          <w:tab w:val="left" w:pos="2977"/>
        </w:tabs>
        <w:spacing w:line="400" w:lineRule="exact"/>
        <w:ind w:left="-708" w:leftChars="-337" w:right="-624" w:rightChars="-297" w:firstLine="420" w:firstLineChars="200"/>
        <w:jc w:val="left"/>
        <w:rPr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szCs w:val="21"/>
        </w:rPr>
        <w:t>申报职称名称：                     申报专业：                 评审类型：正常</w:t>
      </w:r>
      <w:r>
        <w:rPr>
          <w:rFonts w:hint="eastAsia" w:asciiTheme="minorEastAsia" w:hAnsiTheme="minorEastAsia"/>
          <w:sz w:val="24"/>
          <w:szCs w:val="24"/>
        </w:rPr>
        <w:t xml:space="preserve">□  </w:t>
      </w:r>
      <w:r>
        <w:rPr>
          <w:rFonts w:hint="eastAsia" w:asciiTheme="majorEastAsia" w:hAnsiTheme="majorEastAsia" w:eastAsiaTheme="majorEastAsia"/>
          <w:szCs w:val="21"/>
        </w:rPr>
        <w:t>破格</w:t>
      </w:r>
      <w:r>
        <w:rPr>
          <w:rFonts w:hint="eastAsia" w:asciiTheme="minorEastAsia" w:hAnsiTheme="minorEastAsia"/>
          <w:sz w:val="24"/>
          <w:szCs w:val="24"/>
        </w:rPr>
        <w:t xml:space="preserve">□  </w:t>
      </w:r>
      <w:r>
        <w:rPr>
          <w:rFonts w:hint="eastAsia" w:asciiTheme="majorEastAsia" w:hAnsiTheme="majorEastAsia" w:eastAsiaTheme="majorEastAsia"/>
          <w:szCs w:val="21"/>
        </w:rPr>
        <w:t>转评</w:t>
      </w:r>
      <w:r>
        <w:rPr>
          <w:rFonts w:hint="eastAsia" w:asciiTheme="minorEastAsia" w:hAnsiTheme="minorEastAsia"/>
          <w:sz w:val="24"/>
          <w:szCs w:val="24"/>
        </w:rPr>
        <w:t xml:space="preserve">□       </w:t>
      </w:r>
      <w:r>
        <w:rPr>
          <w:rFonts w:hint="eastAsia" w:asciiTheme="majorEastAsia" w:hAnsiTheme="majorEastAsia" w:eastAsiaTheme="majorEastAsia"/>
          <w:szCs w:val="21"/>
        </w:rPr>
        <w:t>申报类型：全省</w:t>
      </w:r>
      <w:r>
        <w:rPr>
          <w:rFonts w:hint="eastAsia" w:asciiTheme="minorEastAsia" w:hAnsiTheme="minorEastAsia"/>
          <w:sz w:val="24"/>
          <w:szCs w:val="24"/>
        </w:rPr>
        <w:t>□</w:t>
      </w:r>
      <w:r>
        <w:rPr>
          <w:rFonts w:hint="eastAsia" w:asciiTheme="majorEastAsia" w:hAnsiTheme="majorEastAsia" w:eastAsiaTheme="majorEastAsia"/>
          <w:szCs w:val="21"/>
        </w:rPr>
        <w:t xml:space="preserve">   基层</w:t>
      </w:r>
      <w:r>
        <w:rPr>
          <w:rFonts w:hint="eastAsia" w:asciiTheme="minorEastAsia" w:hAnsiTheme="minorEastAsia"/>
          <w:sz w:val="24"/>
          <w:szCs w:val="24"/>
        </w:rPr>
        <w:t>□  乡镇社区□</w:t>
      </w:r>
      <w:r>
        <w:rPr>
          <w:rFonts w:hint="eastAsia" w:asciiTheme="majorEastAsia" w:hAnsiTheme="majorEastAsia" w:eastAsiaTheme="majorEastAsia"/>
          <w:szCs w:val="21"/>
        </w:rPr>
        <w:t xml:space="preserve">           免试类型：援外</w:t>
      </w:r>
      <w:r>
        <w:rPr>
          <w:rFonts w:hint="eastAsia" w:asciiTheme="minorEastAsia" w:hAnsiTheme="minorEastAsia"/>
          <w:sz w:val="24"/>
          <w:szCs w:val="24"/>
        </w:rPr>
        <w:t xml:space="preserve">□ </w:t>
      </w:r>
      <w:r>
        <w:rPr>
          <w:rFonts w:hint="eastAsia" w:asciiTheme="majorEastAsia" w:hAnsiTheme="majorEastAsia" w:eastAsiaTheme="majorEastAsia"/>
          <w:szCs w:val="21"/>
        </w:rPr>
        <w:t>援疆</w:t>
      </w:r>
      <w:r>
        <w:rPr>
          <w:rFonts w:hint="eastAsia" w:asciiTheme="minorEastAsia" w:hAnsiTheme="minorEastAsia"/>
          <w:sz w:val="24"/>
          <w:szCs w:val="24"/>
        </w:rPr>
        <w:t xml:space="preserve">□ </w:t>
      </w:r>
      <w:r>
        <w:rPr>
          <w:rFonts w:hint="eastAsia" w:asciiTheme="majorEastAsia" w:hAnsiTheme="majorEastAsia" w:eastAsiaTheme="majorEastAsia"/>
          <w:szCs w:val="21"/>
        </w:rPr>
        <w:t>抗疫一线</w:t>
      </w:r>
      <w:r>
        <w:rPr>
          <w:rFonts w:hint="eastAsia" w:asciiTheme="minorEastAsia" w:hAnsiTheme="minorEastAsia"/>
          <w:sz w:val="24"/>
          <w:szCs w:val="24"/>
        </w:rPr>
        <w:t>□  全科医学10年□</w:t>
      </w:r>
    </w:p>
    <w:tbl>
      <w:tblPr>
        <w:tblStyle w:val="6"/>
        <w:tblW w:w="21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58"/>
        <w:gridCol w:w="566"/>
        <w:gridCol w:w="282"/>
        <w:gridCol w:w="557"/>
        <w:gridCol w:w="155"/>
        <w:gridCol w:w="565"/>
        <w:gridCol w:w="116"/>
        <w:gridCol w:w="437"/>
        <w:gridCol w:w="721"/>
        <w:gridCol w:w="428"/>
        <w:gridCol w:w="707"/>
        <w:gridCol w:w="258"/>
        <w:gridCol w:w="6"/>
        <w:gridCol w:w="444"/>
        <w:gridCol w:w="543"/>
        <w:gridCol w:w="166"/>
        <w:gridCol w:w="1000"/>
        <w:gridCol w:w="703"/>
        <w:gridCol w:w="6"/>
        <w:gridCol w:w="708"/>
        <w:gridCol w:w="717"/>
        <w:gridCol w:w="614"/>
        <w:gridCol w:w="904"/>
        <w:gridCol w:w="2846"/>
        <w:gridCol w:w="2064"/>
        <w:gridCol w:w="1559"/>
        <w:gridCol w:w="2832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9" w:type="dxa"/>
            <w:vAlign w:val="center"/>
          </w:tcPr>
          <w:p>
            <w:pPr>
              <w:spacing w:line="240" w:lineRule="exact"/>
              <w:ind w:left="-126" w:leftChars="-60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性别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身份证号</w:t>
            </w:r>
          </w:p>
        </w:tc>
        <w:tc>
          <w:tcPr>
            <w:tcW w:w="33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规范</w:t>
            </w:r>
            <w:r>
              <w:rPr>
                <w:rFonts w:hint="eastAsia"/>
              </w:rPr>
              <w:t>/标准/指南</w:t>
            </w:r>
          </w:p>
        </w:tc>
        <w:tc>
          <w:tcPr>
            <w:tcW w:w="28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规范</w:t>
            </w:r>
            <w:r>
              <w:rPr>
                <w:rFonts w:hint="eastAsia"/>
              </w:rPr>
              <w:t>/标准/指南名称</w:t>
            </w:r>
          </w:p>
        </w:tc>
        <w:tc>
          <w:tcPr>
            <w:tcW w:w="20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名次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发布时间</w:t>
            </w:r>
          </w:p>
        </w:tc>
        <w:tc>
          <w:tcPr>
            <w:tcW w:w="283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批准部门</w:t>
            </w:r>
          </w:p>
        </w:tc>
        <w:tc>
          <w:tcPr>
            <w:tcW w:w="111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省辖市（省直主管部门）</w:t>
            </w:r>
          </w:p>
        </w:tc>
        <w:tc>
          <w:tcPr>
            <w:tcW w:w="2112" w:type="dxa"/>
            <w:gridSpan w:val="6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工作单位</w:t>
            </w:r>
          </w:p>
        </w:tc>
        <w:tc>
          <w:tcPr>
            <w:tcW w:w="5686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8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83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111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参评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学历</w:t>
            </w:r>
          </w:p>
        </w:tc>
        <w:tc>
          <w:tcPr>
            <w:tcW w:w="8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毕业时间</w:t>
            </w:r>
          </w:p>
        </w:tc>
        <w:tc>
          <w:tcPr>
            <w:tcW w:w="11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毕业学校</w:t>
            </w:r>
          </w:p>
        </w:tc>
        <w:tc>
          <w:tcPr>
            <w:tcW w:w="1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毕业专业</w:t>
            </w:r>
          </w:p>
        </w:tc>
        <w:tc>
          <w:tcPr>
            <w:tcW w:w="17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学习形式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发明</w:t>
            </w:r>
          </w:p>
          <w:p>
            <w:pPr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2846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2064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专利号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授予部门</w:t>
            </w:r>
          </w:p>
        </w:tc>
        <w:tc>
          <w:tcPr>
            <w:tcW w:w="2832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授予时间</w:t>
            </w:r>
          </w:p>
        </w:tc>
        <w:tc>
          <w:tcPr>
            <w:tcW w:w="1116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现任卫生职称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专业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获得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聘任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时间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8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83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1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其他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职称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专业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获得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聘任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时间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8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55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83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1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所在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科室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从事专业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是否手术专业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有无病房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中医药人才培养项目</w:t>
            </w:r>
          </w:p>
        </w:tc>
        <w:tc>
          <w:tcPr>
            <w:tcW w:w="28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项目名称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</w:pPr>
            <w:r>
              <w:t>结业时间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组织部门</w:t>
            </w:r>
          </w:p>
        </w:tc>
        <w:tc>
          <w:tcPr>
            <w:tcW w:w="283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批准文号</w:t>
            </w:r>
          </w:p>
        </w:tc>
        <w:tc>
          <w:tcPr>
            <w:tcW w:w="111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任期内工作量情况</w:t>
            </w:r>
          </w:p>
        </w:tc>
        <w:tc>
          <w:tcPr>
            <w:tcW w:w="6951" w:type="dxa"/>
            <w:gridSpan w:val="16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（按照工作量统计表填写）</w:t>
            </w:r>
          </w:p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申报材料类型</w:t>
            </w:r>
          </w:p>
        </w:tc>
        <w:tc>
          <w:tcPr>
            <w:tcW w:w="1431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病案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专题报告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药历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8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83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1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951" w:type="dxa"/>
            <w:gridSpan w:val="16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3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制剂</w:t>
            </w:r>
          </w:p>
          <w:p>
            <w:pPr>
              <w:jc w:val="center"/>
            </w:pPr>
            <w:r>
              <w:t>研发等</w:t>
            </w:r>
          </w:p>
        </w:tc>
        <w:tc>
          <w:tcPr>
            <w:tcW w:w="28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制剂名称</w:t>
            </w:r>
          </w:p>
        </w:tc>
        <w:tc>
          <w:tcPr>
            <w:tcW w:w="20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t>获得时间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</w:pPr>
            <w:r>
              <w:t>批准部门</w:t>
            </w:r>
          </w:p>
        </w:tc>
        <w:tc>
          <w:tcPr>
            <w:tcW w:w="283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批准文号</w:t>
            </w:r>
          </w:p>
        </w:tc>
        <w:tc>
          <w:tcPr>
            <w:tcW w:w="111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t>批件</w:t>
            </w:r>
            <w:r>
              <w:rPr>
                <w:rFonts w:hint="eastAsia"/>
              </w:rPr>
              <w:t>/备案号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代表性工作业绩</w:t>
            </w:r>
          </w:p>
        </w:tc>
        <w:tc>
          <w:tcPr>
            <w:tcW w:w="9085" w:type="dxa"/>
            <w:gridSpan w:val="20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（按照代表性工作业绩鉴定申请表填写）</w:t>
            </w:r>
          </w:p>
          <w:p>
            <w:pPr>
              <w:spacing w:line="240" w:lineRule="exac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8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83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1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085" w:type="dxa"/>
            <w:gridSpan w:val="20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开展的新技术新项目</w:t>
            </w:r>
          </w:p>
        </w:tc>
        <w:tc>
          <w:tcPr>
            <w:tcW w:w="10417" w:type="dxa"/>
            <w:gridSpan w:val="5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（按照开展新技术或新项目鉴定表填写）</w:t>
            </w:r>
          </w:p>
          <w:p>
            <w:pPr>
              <w:widowControl/>
              <w:ind w:firstLine="630" w:firstLineChars="300"/>
              <w:jc w:val="left"/>
            </w:pPr>
          </w:p>
          <w:p>
            <w:pPr>
              <w:widowControl/>
              <w:ind w:firstLine="630" w:firstLineChars="300"/>
              <w:jc w:val="left"/>
            </w:pPr>
          </w:p>
          <w:p>
            <w:pPr>
              <w:widowControl/>
              <w:ind w:firstLine="630" w:firstLineChars="300"/>
              <w:jc w:val="left"/>
            </w:pPr>
          </w:p>
          <w:p>
            <w:pPr>
              <w:ind w:firstLine="630" w:firstLineChars="30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科研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课题</w:t>
            </w:r>
          </w:p>
        </w:tc>
        <w:tc>
          <w:tcPr>
            <w:tcW w:w="3827" w:type="dxa"/>
            <w:gridSpan w:val="9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题目或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项目名称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时间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结项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时间</w:t>
            </w:r>
          </w:p>
        </w:tc>
        <w:tc>
          <w:tcPr>
            <w:tcW w:w="1875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批准部门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批准文号</w:t>
            </w: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417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630" w:firstLineChars="3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827" w:type="dxa"/>
            <w:gridSpan w:val="9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6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7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2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417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630" w:firstLineChars="3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827" w:type="dxa"/>
            <w:gridSpan w:val="9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6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9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7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符合哪几项工作业绩条</w:t>
            </w:r>
            <w:r>
              <w:rPr>
                <w:rFonts w:hint="eastAsia"/>
              </w:rPr>
              <w:t>件</w:t>
            </w:r>
          </w:p>
        </w:tc>
        <w:tc>
          <w:tcPr>
            <w:tcW w:w="10417" w:type="dxa"/>
            <w:gridSpan w:val="5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按照申报评审条件（豫人社办〔2022〕29号、30号文件）填写符合的条款及内容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87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本专业代表性论文</w:t>
            </w:r>
          </w:p>
        </w:tc>
        <w:tc>
          <w:tcPr>
            <w:tcW w:w="382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题目（限独著或第一作者）</w:t>
            </w:r>
          </w:p>
        </w:tc>
        <w:tc>
          <w:tcPr>
            <w:tcW w:w="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发表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时间</w:t>
            </w:r>
          </w:p>
        </w:tc>
        <w:tc>
          <w:tcPr>
            <w:tcW w:w="9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何期</w:t>
            </w:r>
          </w:p>
        </w:tc>
        <w:tc>
          <w:tcPr>
            <w:tcW w:w="18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刊物及刊号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分类</w:t>
            </w:r>
          </w:p>
        </w:tc>
        <w:tc>
          <w:tcPr>
            <w:tcW w:w="7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字数</w:t>
            </w: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41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827" w:type="dxa"/>
            <w:gridSpan w:val="9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10417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spacing w:line="240" w:lineRule="exac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827" w:type="dxa"/>
            <w:gridSpan w:val="9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呈报单位意见</w:t>
            </w:r>
          </w:p>
        </w:tc>
        <w:tc>
          <w:tcPr>
            <w:tcW w:w="10417" w:type="dxa"/>
            <w:gridSpan w:val="5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已对申报人填报的内容与个人的业绩材料逐项进行核查，情况属实，同意推荐。</w:t>
            </w: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jc w:val="left"/>
            </w:pPr>
            <w:r>
              <w:rPr>
                <w:rFonts w:hint="eastAsia"/>
              </w:rPr>
              <w:t>核查人员：（签字）                   单位负责人（签字）：                单位（盖章）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87" w:type="dxa"/>
            <w:gridSpan w:val="2"/>
            <w:vMerge w:val="restart"/>
            <w:vAlign w:val="center"/>
          </w:tcPr>
          <w:p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>科学技术奖</w:t>
            </w:r>
          </w:p>
        </w:tc>
        <w:tc>
          <w:tcPr>
            <w:tcW w:w="3827" w:type="dxa"/>
            <w:gridSpan w:val="9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题目或项目名称</w:t>
            </w:r>
          </w:p>
        </w:tc>
        <w:tc>
          <w:tcPr>
            <w:tcW w:w="971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获奖等级、排名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时间</w:t>
            </w:r>
          </w:p>
        </w:tc>
        <w:tc>
          <w:tcPr>
            <w:tcW w:w="1875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颁奖部门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获奖文号</w:t>
            </w: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0417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spacing w:line="240" w:lineRule="exac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827" w:type="dxa"/>
            <w:gridSpan w:val="9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1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left"/>
            </w:pPr>
          </w:p>
        </w:tc>
        <w:tc>
          <w:tcPr>
            <w:tcW w:w="10417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</w:tbl>
    <w:p>
      <w:pPr>
        <w:ind w:left="1050" w:hanging="1050" w:hangingChars="5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</w:rPr>
        <w:t>填表说明：1.</w:t>
      </w:r>
      <w:r>
        <w:rPr>
          <w:rFonts w:hint="eastAsia" w:ascii="楷体" w:hAnsi="楷体" w:eastAsia="楷体"/>
          <w:szCs w:val="21"/>
        </w:rPr>
        <w:t>发表论文分类按推荐学术期刊目录填写：一类、二类、三类，SCI文章在分类后面标注影响因子；  2.有□的在符合的□内打√； 3.本表使用A3纸打印50份，不得改变格式，除签字处外不得手工填写，只限1页。              4. 本表签字盖章后，需扫描上传至职称申报系统—补充资料一栏。</w:t>
      </w:r>
    </w:p>
    <w:sectPr>
      <w:pgSz w:w="23814" w:h="16839" w:orient="landscape"/>
      <w:pgMar w:top="1247" w:right="1304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27"/>
    <w:rsid w:val="00005EA1"/>
    <w:rsid w:val="00015B48"/>
    <w:rsid w:val="00016147"/>
    <w:rsid w:val="000322E8"/>
    <w:rsid w:val="00041C9B"/>
    <w:rsid w:val="0005679A"/>
    <w:rsid w:val="00056D88"/>
    <w:rsid w:val="00063174"/>
    <w:rsid w:val="00065610"/>
    <w:rsid w:val="00075F57"/>
    <w:rsid w:val="00077DCF"/>
    <w:rsid w:val="00083490"/>
    <w:rsid w:val="00086D20"/>
    <w:rsid w:val="000A3448"/>
    <w:rsid w:val="000D7635"/>
    <w:rsid w:val="001026A2"/>
    <w:rsid w:val="001036C6"/>
    <w:rsid w:val="00103700"/>
    <w:rsid w:val="001038E2"/>
    <w:rsid w:val="00105A47"/>
    <w:rsid w:val="00115CA1"/>
    <w:rsid w:val="001273C6"/>
    <w:rsid w:val="00133E6A"/>
    <w:rsid w:val="00191F04"/>
    <w:rsid w:val="001B42BE"/>
    <w:rsid w:val="001C21C2"/>
    <w:rsid w:val="001C4996"/>
    <w:rsid w:val="001D75F5"/>
    <w:rsid w:val="001F2D8A"/>
    <w:rsid w:val="00201624"/>
    <w:rsid w:val="002228AA"/>
    <w:rsid w:val="0022619F"/>
    <w:rsid w:val="00245F95"/>
    <w:rsid w:val="00250432"/>
    <w:rsid w:val="002649C6"/>
    <w:rsid w:val="00275D53"/>
    <w:rsid w:val="002868E8"/>
    <w:rsid w:val="00295E59"/>
    <w:rsid w:val="002A0127"/>
    <w:rsid w:val="002B55C1"/>
    <w:rsid w:val="002B5C0B"/>
    <w:rsid w:val="002D43E1"/>
    <w:rsid w:val="002E6E6E"/>
    <w:rsid w:val="002F2D9F"/>
    <w:rsid w:val="00305E31"/>
    <w:rsid w:val="00305EDA"/>
    <w:rsid w:val="00314DF9"/>
    <w:rsid w:val="00317686"/>
    <w:rsid w:val="003217E8"/>
    <w:rsid w:val="00322B6F"/>
    <w:rsid w:val="00323109"/>
    <w:rsid w:val="00333309"/>
    <w:rsid w:val="00335A7C"/>
    <w:rsid w:val="00337A2B"/>
    <w:rsid w:val="00352571"/>
    <w:rsid w:val="003864D7"/>
    <w:rsid w:val="003902C5"/>
    <w:rsid w:val="00394E0C"/>
    <w:rsid w:val="003958DB"/>
    <w:rsid w:val="003A1537"/>
    <w:rsid w:val="003A6603"/>
    <w:rsid w:val="003B6D4A"/>
    <w:rsid w:val="003C5241"/>
    <w:rsid w:val="003D06F0"/>
    <w:rsid w:val="0041154D"/>
    <w:rsid w:val="00420BBD"/>
    <w:rsid w:val="00420EF6"/>
    <w:rsid w:val="0042195F"/>
    <w:rsid w:val="004357A3"/>
    <w:rsid w:val="0045029C"/>
    <w:rsid w:val="004640F9"/>
    <w:rsid w:val="00464876"/>
    <w:rsid w:val="0047776A"/>
    <w:rsid w:val="00494804"/>
    <w:rsid w:val="00496022"/>
    <w:rsid w:val="004A64F6"/>
    <w:rsid w:val="004C7E49"/>
    <w:rsid w:val="004D07AF"/>
    <w:rsid w:val="004D150E"/>
    <w:rsid w:val="004E180A"/>
    <w:rsid w:val="004E3E2F"/>
    <w:rsid w:val="00510566"/>
    <w:rsid w:val="005131BA"/>
    <w:rsid w:val="00514253"/>
    <w:rsid w:val="005368D0"/>
    <w:rsid w:val="00536F7B"/>
    <w:rsid w:val="005417CB"/>
    <w:rsid w:val="005442D0"/>
    <w:rsid w:val="00551811"/>
    <w:rsid w:val="0057336A"/>
    <w:rsid w:val="00573C5A"/>
    <w:rsid w:val="00577EB6"/>
    <w:rsid w:val="00581288"/>
    <w:rsid w:val="00582634"/>
    <w:rsid w:val="0058350F"/>
    <w:rsid w:val="005836E7"/>
    <w:rsid w:val="005A18E2"/>
    <w:rsid w:val="005A64A5"/>
    <w:rsid w:val="005A6A6A"/>
    <w:rsid w:val="005B1764"/>
    <w:rsid w:val="005D06BB"/>
    <w:rsid w:val="005D75EB"/>
    <w:rsid w:val="005E33BA"/>
    <w:rsid w:val="005E4755"/>
    <w:rsid w:val="006131A2"/>
    <w:rsid w:val="00616DD0"/>
    <w:rsid w:val="00623AEC"/>
    <w:rsid w:val="006305C9"/>
    <w:rsid w:val="00630BD7"/>
    <w:rsid w:val="00633ADA"/>
    <w:rsid w:val="0065472F"/>
    <w:rsid w:val="00654C6C"/>
    <w:rsid w:val="00681D6D"/>
    <w:rsid w:val="00684922"/>
    <w:rsid w:val="0069144B"/>
    <w:rsid w:val="00696CB5"/>
    <w:rsid w:val="006A0287"/>
    <w:rsid w:val="006A0394"/>
    <w:rsid w:val="006A3C19"/>
    <w:rsid w:val="006A7E9F"/>
    <w:rsid w:val="006B00D1"/>
    <w:rsid w:val="00700579"/>
    <w:rsid w:val="007012E8"/>
    <w:rsid w:val="00703184"/>
    <w:rsid w:val="00705764"/>
    <w:rsid w:val="00714671"/>
    <w:rsid w:val="00717E5C"/>
    <w:rsid w:val="00744D2A"/>
    <w:rsid w:val="00746C86"/>
    <w:rsid w:val="00747053"/>
    <w:rsid w:val="007C5EE0"/>
    <w:rsid w:val="007D0DD1"/>
    <w:rsid w:val="007E3AE2"/>
    <w:rsid w:val="007E53AD"/>
    <w:rsid w:val="008062EC"/>
    <w:rsid w:val="00831A74"/>
    <w:rsid w:val="0084320D"/>
    <w:rsid w:val="0085505C"/>
    <w:rsid w:val="0085537B"/>
    <w:rsid w:val="00857F50"/>
    <w:rsid w:val="008624B3"/>
    <w:rsid w:val="008636D5"/>
    <w:rsid w:val="008740E7"/>
    <w:rsid w:val="00881D87"/>
    <w:rsid w:val="00885A82"/>
    <w:rsid w:val="00887EA4"/>
    <w:rsid w:val="00896680"/>
    <w:rsid w:val="0089692D"/>
    <w:rsid w:val="008A27B3"/>
    <w:rsid w:val="008C0877"/>
    <w:rsid w:val="008C4CD8"/>
    <w:rsid w:val="008C7142"/>
    <w:rsid w:val="008C7AD0"/>
    <w:rsid w:val="008D4A5E"/>
    <w:rsid w:val="008F0404"/>
    <w:rsid w:val="008F0CF2"/>
    <w:rsid w:val="008F3362"/>
    <w:rsid w:val="008F449A"/>
    <w:rsid w:val="00903407"/>
    <w:rsid w:val="009347BB"/>
    <w:rsid w:val="00936451"/>
    <w:rsid w:val="009374B0"/>
    <w:rsid w:val="00964E59"/>
    <w:rsid w:val="00970619"/>
    <w:rsid w:val="0097610A"/>
    <w:rsid w:val="0099136B"/>
    <w:rsid w:val="009B4C7D"/>
    <w:rsid w:val="009B57F0"/>
    <w:rsid w:val="009C65E0"/>
    <w:rsid w:val="009C7287"/>
    <w:rsid w:val="009D78F2"/>
    <w:rsid w:val="009E4C51"/>
    <w:rsid w:val="00A00623"/>
    <w:rsid w:val="00A1770F"/>
    <w:rsid w:val="00A17D86"/>
    <w:rsid w:val="00A2059D"/>
    <w:rsid w:val="00A30457"/>
    <w:rsid w:val="00A357F5"/>
    <w:rsid w:val="00A36391"/>
    <w:rsid w:val="00A40E45"/>
    <w:rsid w:val="00A52B9D"/>
    <w:rsid w:val="00A5561E"/>
    <w:rsid w:val="00A57895"/>
    <w:rsid w:val="00A65492"/>
    <w:rsid w:val="00A708DF"/>
    <w:rsid w:val="00A77BA9"/>
    <w:rsid w:val="00A80098"/>
    <w:rsid w:val="00A82075"/>
    <w:rsid w:val="00A83747"/>
    <w:rsid w:val="00A9024A"/>
    <w:rsid w:val="00A92F4A"/>
    <w:rsid w:val="00AA115D"/>
    <w:rsid w:val="00AB254D"/>
    <w:rsid w:val="00AB553C"/>
    <w:rsid w:val="00AC51DE"/>
    <w:rsid w:val="00AE3DA8"/>
    <w:rsid w:val="00AF3074"/>
    <w:rsid w:val="00AF43E8"/>
    <w:rsid w:val="00AF52A3"/>
    <w:rsid w:val="00B25A55"/>
    <w:rsid w:val="00B25D0D"/>
    <w:rsid w:val="00B34DFB"/>
    <w:rsid w:val="00B3654D"/>
    <w:rsid w:val="00B462C7"/>
    <w:rsid w:val="00B46AB5"/>
    <w:rsid w:val="00B47013"/>
    <w:rsid w:val="00B47E06"/>
    <w:rsid w:val="00B87F15"/>
    <w:rsid w:val="00B91697"/>
    <w:rsid w:val="00B96DCE"/>
    <w:rsid w:val="00BD73C8"/>
    <w:rsid w:val="00BF579E"/>
    <w:rsid w:val="00BF5CCB"/>
    <w:rsid w:val="00BF6D58"/>
    <w:rsid w:val="00C0083D"/>
    <w:rsid w:val="00C073D4"/>
    <w:rsid w:val="00C23B7B"/>
    <w:rsid w:val="00C2678E"/>
    <w:rsid w:val="00C54C0A"/>
    <w:rsid w:val="00C7233D"/>
    <w:rsid w:val="00C84303"/>
    <w:rsid w:val="00CA02A6"/>
    <w:rsid w:val="00CA0B3E"/>
    <w:rsid w:val="00CA3827"/>
    <w:rsid w:val="00CB1446"/>
    <w:rsid w:val="00CB1D1E"/>
    <w:rsid w:val="00CB7E7C"/>
    <w:rsid w:val="00CF6911"/>
    <w:rsid w:val="00D02F88"/>
    <w:rsid w:val="00D11D18"/>
    <w:rsid w:val="00D130E9"/>
    <w:rsid w:val="00D16833"/>
    <w:rsid w:val="00D33BB5"/>
    <w:rsid w:val="00D33E52"/>
    <w:rsid w:val="00D35203"/>
    <w:rsid w:val="00D42FC8"/>
    <w:rsid w:val="00D64E24"/>
    <w:rsid w:val="00D829FC"/>
    <w:rsid w:val="00D87CC1"/>
    <w:rsid w:val="00DA1B18"/>
    <w:rsid w:val="00DB4528"/>
    <w:rsid w:val="00DC46B1"/>
    <w:rsid w:val="00DD0702"/>
    <w:rsid w:val="00DE4241"/>
    <w:rsid w:val="00DE4EBD"/>
    <w:rsid w:val="00DF1C7D"/>
    <w:rsid w:val="00DF6AA4"/>
    <w:rsid w:val="00E0209D"/>
    <w:rsid w:val="00E103F0"/>
    <w:rsid w:val="00E16C71"/>
    <w:rsid w:val="00E21163"/>
    <w:rsid w:val="00E2787F"/>
    <w:rsid w:val="00E45C29"/>
    <w:rsid w:val="00E46E1D"/>
    <w:rsid w:val="00E51779"/>
    <w:rsid w:val="00E57431"/>
    <w:rsid w:val="00E6371C"/>
    <w:rsid w:val="00E65341"/>
    <w:rsid w:val="00E77E9D"/>
    <w:rsid w:val="00E826CC"/>
    <w:rsid w:val="00EB5896"/>
    <w:rsid w:val="00EB5C0D"/>
    <w:rsid w:val="00EE1141"/>
    <w:rsid w:val="00EF5C17"/>
    <w:rsid w:val="00F209B6"/>
    <w:rsid w:val="00F402AC"/>
    <w:rsid w:val="00F4202F"/>
    <w:rsid w:val="00F569A0"/>
    <w:rsid w:val="00F575FC"/>
    <w:rsid w:val="00F65B43"/>
    <w:rsid w:val="00F70CE1"/>
    <w:rsid w:val="00F72FF3"/>
    <w:rsid w:val="00F74439"/>
    <w:rsid w:val="00F80599"/>
    <w:rsid w:val="00F82DB1"/>
    <w:rsid w:val="00F94DDA"/>
    <w:rsid w:val="00FA2345"/>
    <w:rsid w:val="00FB599A"/>
    <w:rsid w:val="00FB5C20"/>
    <w:rsid w:val="00FC7455"/>
    <w:rsid w:val="00FD0923"/>
    <w:rsid w:val="00FE58A0"/>
    <w:rsid w:val="2D090BD4"/>
    <w:rsid w:val="59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165</Words>
  <Characters>942</Characters>
  <Lines>7</Lines>
  <Paragraphs>2</Paragraphs>
  <TotalTime>290</TotalTime>
  <ScaleCrop>false</ScaleCrop>
  <LinksUpToDate>false</LinksUpToDate>
  <CharactersWithSpaces>1105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2021-09-24T10:12:00Z</dcterms:created>
  <dc:creator>穆胜光</dc:creator>
  <cp:lastModifiedBy>inspur</cp:lastModifiedBy>
  <cp:lastPrinted>2021-09-24T10:32:00Z</cp:lastPrinted>
  <dcterms:modified xsi:type="dcterms:W3CDTF">2022-09-30T15:45:01Z</dcterms:modified>
  <dc:title>附件3</dc:title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